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929" w:rsidRPr="007C7929" w:rsidRDefault="007C7929" w:rsidP="007C792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C7929">
        <w:rPr>
          <w:rFonts w:ascii="Times New Roman" w:hAnsi="Times New Roman" w:cs="Times New Roman"/>
          <w:sz w:val="24"/>
          <w:szCs w:val="24"/>
        </w:rPr>
        <w:t>Carta al editor:</w:t>
      </w:r>
    </w:p>
    <w:p w:rsidR="007C7929" w:rsidRPr="007C7929" w:rsidRDefault="007C7929" w:rsidP="007C7929">
      <w:pPr>
        <w:rPr>
          <w:rFonts w:ascii="Times New Roman" w:hAnsi="Times New Roman" w:cs="Times New Roman"/>
          <w:sz w:val="24"/>
          <w:szCs w:val="24"/>
        </w:rPr>
      </w:pPr>
    </w:p>
    <w:p w:rsidR="007C7929" w:rsidRPr="007C7929" w:rsidRDefault="007C7929" w:rsidP="007C79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El manuscrito es original y no ha sido publicado previamente, completo o en parte, o en otro idioma, ni está siendo considerado para publicación en otra revista.</w:t>
      </w:r>
    </w:p>
    <w:p w:rsidR="007C7929" w:rsidRPr="007C7929" w:rsidRDefault="007C7929" w:rsidP="007C79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Si ha existido financiación relacionada con el trabajo plasmado en el manuscrito, así se indica en el texto.</w:t>
      </w:r>
    </w:p>
    <w:p w:rsidR="007C7929" w:rsidRPr="007C7929" w:rsidRDefault="007C7929" w:rsidP="007C79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Que todos los autores han leído el texto, son co-responsables, y que la autoría es compartida por todos.</w:t>
      </w:r>
    </w:p>
    <w:p w:rsidR="007C7929" w:rsidRPr="007C7929" w:rsidRDefault="007C7929" w:rsidP="007C79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Que se han cumplido los principios éticos y deontológicos en relación a las personas participantes en el estudio remitido.</w:t>
      </w:r>
    </w:p>
    <w:p w:rsidR="007C7929" w:rsidRPr="007C7929" w:rsidRDefault="007C7929" w:rsidP="007C79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Que la correspondencia referente al manuscrito remitido se realizará con el autor de la correspondencia del que se indicará el nombre, dirección completa postal, teléfono y correo electrónico, y que será esta persona la encargada de mantenerse en contacto con los demás autores para la revisión y aprobación final del artículo.</w:t>
      </w:r>
    </w:p>
    <w:p w:rsidR="00816186" w:rsidRPr="007C7929" w:rsidRDefault="007C7929" w:rsidP="007C7929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Las principales razones y motivos por las que los autores creen que el manuscrito debería ser publicado en Retos.</w:t>
      </w:r>
    </w:p>
    <w:p w:rsidR="007C7929" w:rsidRPr="007C7929" w:rsidRDefault="007C7929">
      <w:pPr>
        <w:rPr>
          <w:rFonts w:ascii="Times New Roman" w:hAnsi="Times New Roman" w:cs="Times New Roman"/>
          <w:sz w:val="24"/>
          <w:szCs w:val="24"/>
        </w:rPr>
      </w:pPr>
    </w:p>
    <w:p w:rsidR="007C7929" w:rsidRPr="007C7929" w:rsidRDefault="007C7929">
      <w:pPr>
        <w:rPr>
          <w:rFonts w:ascii="Times New Roman" w:hAnsi="Times New Roman" w:cs="Times New Roman"/>
          <w:sz w:val="24"/>
          <w:szCs w:val="24"/>
        </w:rPr>
      </w:pPr>
    </w:p>
    <w:p w:rsidR="007C7929" w:rsidRPr="007C7929" w:rsidRDefault="007C7929">
      <w:pPr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Autores:</w:t>
      </w:r>
    </w:p>
    <w:p w:rsidR="007C7929" w:rsidRPr="007C7929" w:rsidRDefault="007C7929">
      <w:pPr>
        <w:rPr>
          <w:rFonts w:ascii="Times New Roman" w:hAnsi="Times New Roman" w:cs="Times New Roman"/>
          <w:sz w:val="24"/>
          <w:szCs w:val="24"/>
        </w:rPr>
      </w:pPr>
    </w:p>
    <w:p w:rsidR="007C7929" w:rsidRPr="007C7929" w:rsidRDefault="007C7929">
      <w:pPr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58240" behindDoc="1" locked="0" layoutInCell="1" allowOverlap="1" wp14:anchorId="182974D3" wp14:editId="09737FB9">
            <wp:simplePos x="0" y="0"/>
            <wp:positionH relativeFrom="column">
              <wp:posOffset>-89535</wp:posOffset>
            </wp:positionH>
            <wp:positionV relativeFrom="paragraph">
              <wp:posOffset>233045</wp:posOffset>
            </wp:positionV>
            <wp:extent cx="1621154" cy="790575"/>
            <wp:effectExtent l="0" t="0" r="0" b="0"/>
            <wp:wrapNone/>
            <wp:docPr id="1" name="Imagen 1" descr="C:\Users\FRANCI~1\AppData\Local\Temp\IMG_17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I~1\AppData\Local\Temp\IMG_175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49" b="30376"/>
                    <a:stretch/>
                  </pic:blipFill>
                  <pic:spPr bwMode="auto">
                    <a:xfrm>
                      <a:off x="0" y="0"/>
                      <a:ext cx="1621154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7929">
        <w:rPr>
          <w:rFonts w:ascii="Times New Roman" w:hAnsi="Times New Roman" w:cs="Times New Roman"/>
          <w:sz w:val="24"/>
          <w:szCs w:val="24"/>
        </w:rPr>
        <w:t>Francisco José López Vidal</w:t>
      </w:r>
    </w:p>
    <w:p w:rsidR="007C7929" w:rsidRPr="007C7929" w:rsidRDefault="007C7929">
      <w:pPr>
        <w:rPr>
          <w:rFonts w:ascii="Times New Roman" w:hAnsi="Times New Roman" w:cs="Times New Roman"/>
          <w:noProof/>
          <w:sz w:val="24"/>
          <w:szCs w:val="24"/>
          <w:lang w:eastAsia="es-ES"/>
        </w:rPr>
      </w:pPr>
    </w:p>
    <w:p w:rsidR="007C7929" w:rsidRPr="007C7929" w:rsidRDefault="007C7929" w:rsidP="007C7929">
      <w:pPr>
        <w:tabs>
          <w:tab w:val="left" w:pos="1185"/>
        </w:tabs>
        <w:rPr>
          <w:rFonts w:ascii="Times New Roman" w:hAnsi="Times New Roman" w:cs="Times New Roman"/>
          <w:noProof/>
          <w:sz w:val="24"/>
          <w:szCs w:val="24"/>
          <w:lang w:eastAsia="es-ES"/>
        </w:rPr>
      </w:pPr>
      <w:r w:rsidRPr="007C7929">
        <w:rPr>
          <w:rFonts w:ascii="Times New Roman" w:hAnsi="Times New Roman" w:cs="Times New Roman"/>
          <w:noProof/>
          <w:sz w:val="24"/>
          <w:szCs w:val="24"/>
          <w:lang w:eastAsia="es-ES"/>
        </w:rPr>
        <w:tab/>
      </w:r>
    </w:p>
    <w:p w:rsidR="007C7929" w:rsidRPr="007C7929" w:rsidRDefault="007C7929">
      <w:pPr>
        <w:rPr>
          <w:rFonts w:ascii="Times New Roman" w:hAnsi="Times New Roman" w:cs="Times New Roman"/>
          <w:sz w:val="24"/>
          <w:szCs w:val="24"/>
        </w:rPr>
      </w:pPr>
    </w:p>
    <w:p w:rsidR="007C7929" w:rsidRPr="007C7929" w:rsidRDefault="007C7929">
      <w:pPr>
        <w:rPr>
          <w:rFonts w:ascii="Times New Roman" w:hAnsi="Times New Roman" w:cs="Times New Roman"/>
          <w:sz w:val="24"/>
          <w:szCs w:val="24"/>
        </w:rPr>
      </w:pPr>
    </w:p>
    <w:p w:rsidR="007C7929" w:rsidRDefault="007C7929">
      <w:pPr>
        <w:rPr>
          <w:rFonts w:ascii="Times New Roman" w:hAnsi="Times New Roman" w:cs="Times New Roman"/>
          <w:sz w:val="24"/>
          <w:szCs w:val="24"/>
        </w:rPr>
      </w:pPr>
      <w:r w:rsidRPr="007C7929">
        <w:rPr>
          <w:rFonts w:ascii="Times New Roman" w:hAnsi="Times New Roman" w:cs="Times New Roman"/>
          <w:sz w:val="24"/>
          <w:szCs w:val="24"/>
        </w:rPr>
        <w:t>Africa Calvo Lluch</w:t>
      </w:r>
    </w:p>
    <w:p w:rsidR="000B4FDA" w:rsidRDefault="000B4FDA">
      <w:pPr>
        <w:rPr>
          <w:rFonts w:ascii="Times New Roman" w:hAnsi="Times New Roman" w:cs="Times New Roman"/>
          <w:sz w:val="24"/>
          <w:szCs w:val="24"/>
        </w:rPr>
      </w:pPr>
      <w:r w:rsidRPr="000B4FDA">
        <w:rPr>
          <w:rFonts w:ascii="Times New Roman" w:hAnsi="Times New Roman" w:cs="Times New Roman"/>
          <w:noProof/>
          <w:sz w:val="24"/>
          <w:szCs w:val="24"/>
          <w:lang w:eastAsia="es-ES"/>
        </w:rPr>
        <w:drawing>
          <wp:inline distT="0" distB="0" distL="0" distR="0">
            <wp:extent cx="1387505" cy="934872"/>
            <wp:effectExtent l="0" t="0" r="317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917" cy="95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4FDA" w:rsidRPr="007C7929" w:rsidRDefault="000B4FDA">
      <w:pPr>
        <w:rPr>
          <w:rFonts w:ascii="Times New Roman" w:hAnsi="Times New Roman" w:cs="Times New Roman"/>
          <w:sz w:val="24"/>
          <w:szCs w:val="24"/>
        </w:rPr>
      </w:pPr>
    </w:p>
    <w:sectPr w:rsidR="000B4FDA" w:rsidRPr="007C79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668DD"/>
    <w:multiLevelType w:val="hybridMultilevel"/>
    <w:tmpl w:val="815E698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929"/>
    <w:rsid w:val="000B4FDA"/>
    <w:rsid w:val="00762A23"/>
    <w:rsid w:val="007C7929"/>
    <w:rsid w:val="0081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8237B0-A067-49CF-931A-1068F6EED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79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José López Vidal</dc:creator>
  <cp:keywords/>
  <dc:description/>
  <cp:lastModifiedBy>Francisco José López Vidal</cp:lastModifiedBy>
  <cp:revision>2</cp:revision>
  <dcterms:created xsi:type="dcterms:W3CDTF">2019-01-15T00:16:00Z</dcterms:created>
  <dcterms:modified xsi:type="dcterms:W3CDTF">2019-01-15T00:16:00Z</dcterms:modified>
</cp:coreProperties>
</file>